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2FA530C2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 xml:space="preserve">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87043B1" w:rsidR="006137D3" w:rsidRPr="008C758C" w:rsidRDefault="00A4637D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24.11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A64EDC">
      <w:pPr>
        <w:rPr>
          <w:rFonts w:ascii="Arial" w:hAnsi="Arial" w:cs="Arial"/>
        </w:rPr>
      </w:pPr>
    </w:p>
    <w:p w14:paraId="7D82B816" w14:textId="7DCC70BC" w:rsidR="00150879" w:rsidRDefault="006137D3" w:rsidP="00113797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A64EDC">
        <w:rPr>
          <w:rFonts w:ascii="Arial" w:hAnsi="Arial" w:cs="Arial"/>
        </w:rPr>
        <w:t>P</w:t>
      </w:r>
      <w:r w:rsidR="003827FF" w:rsidRPr="00A64EDC">
        <w:rPr>
          <w:rFonts w:ascii="Arial" w:hAnsi="Arial" w:cs="Arial"/>
        </w:rPr>
        <w:t>un</w:t>
      </w:r>
      <w:r w:rsidRPr="00A64EDC">
        <w:rPr>
          <w:rFonts w:ascii="Arial" w:hAnsi="Arial" w:cs="Arial"/>
        </w:rPr>
        <w:t>kt</w:t>
      </w:r>
      <w:r w:rsidR="00875B5D" w:rsidRPr="00A64EDC">
        <w:rPr>
          <w:rFonts w:ascii="Arial" w:hAnsi="Arial" w:cs="Arial"/>
        </w:rPr>
        <w:t xml:space="preserve"> 4</w:t>
      </w:r>
      <w:r w:rsidR="00A64EDC" w:rsidRPr="00A64EDC">
        <w:rPr>
          <w:rFonts w:ascii="Arial" w:hAnsi="Arial" w:cs="Arial"/>
        </w:rPr>
        <w:t>.3</w:t>
      </w:r>
      <w:r w:rsidRPr="00A64EDC">
        <w:rPr>
          <w:rFonts w:ascii="Arial" w:hAnsi="Arial" w:cs="Arial"/>
        </w:rPr>
        <w:t xml:space="preserve"> </w:t>
      </w:r>
      <w:r w:rsidR="00150879" w:rsidRPr="00A64EDC">
        <w:rPr>
          <w:rFonts w:ascii="Arial" w:hAnsi="Arial" w:cs="Arial"/>
        </w:rPr>
        <w:t xml:space="preserve">Podjęcie uchwały </w:t>
      </w:r>
      <w:r w:rsidR="00150879" w:rsidRPr="00A64EDC">
        <w:rPr>
          <w:rFonts w:ascii="Arial" w:hAnsi="Arial" w:cs="Arial"/>
          <w:bCs/>
        </w:rPr>
        <w:t xml:space="preserve">w sprawie </w:t>
      </w:r>
      <w:r w:rsidR="00A64EDC" w:rsidRPr="00A64EDC">
        <w:rPr>
          <w:rFonts w:ascii="Arial" w:hAnsi="Arial" w:cs="Arial"/>
          <w:color w:val="000000" w:themeColor="text1"/>
        </w:rPr>
        <w:t xml:space="preserve">ustalenia wysokości diet dla radnych Rady Miasta Piotrkowa Trybunalskiego oraz zasad </w:t>
      </w:r>
      <w:r w:rsidR="00A64EDC">
        <w:rPr>
          <w:rFonts w:ascii="Arial" w:hAnsi="Arial" w:cs="Arial"/>
          <w:color w:val="000000" w:themeColor="text1"/>
        </w:rPr>
        <w:t>ich wypłacania.</w:t>
      </w:r>
    </w:p>
    <w:p w14:paraId="270DE485" w14:textId="77777777" w:rsidR="00A64EDC" w:rsidRPr="00A64EDC" w:rsidRDefault="00A64EDC" w:rsidP="00113797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72AE2CD1" w:rsidR="00734086" w:rsidRPr="00A02EE6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B833DC">
        <w:rPr>
          <w:rFonts w:ascii="Arial" w:eastAsia="Times New Roman" w:hAnsi="Arial" w:cs="Arial"/>
          <w:color w:val="FF0000"/>
        </w:rPr>
        <w:t xml:space="preserve">: </w:t>
      </w:r>
      <w:r w:rsidR="00212DD6">
        <w:rPr>
          <w:rFonts w:ascii="Arial" w:eastAsia="Times New Roman" w:hAnsi="Arial" w:cs="Arial"/>
          <w:color w:val="000000" w:themeColor="text1"/>
        </w:rPr>
        <w:t xml:space="preserve">17 </w:t>
      </w:r>
      <w:r w:rsidR="00653C88" w:rsidRPr="00A02EE6">
        <w:rPr>
          <w:rFonts w:ascii="Arial" w:eastAsia="Times New Roman" w:hAnsi="Arial" w:cs="Arial"/>
          <w:color w:val="000000" w:themeColor="text1"/>
        </w:rPr>
        <w:t xml:space="preserve">za, </w:t>
      </w:r>
      <w:r w:rsidR="00212DD6">
        <w:rPr>
          <w:rFonts w:ascii="Arial" w:eastAsia="Times New Roman" w:hAnsi="Arial" w:cs="Arial"/>
          <w:color w:val="000000" w:themeColor="text1"/>
        </w:rPr>
        <w:t>1</w:t>
      </w:r>
      <w:r w:rsidR="0039599D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A02EE6">
        <w:rPr>
          <w:rFonts w:ascii="Arial" w:eastAsia="Times New Roman" w:hAnsi="Arial" w:cs="Arial"/>
          <w:color w:val="000000" w:themeColor="text1"/>
        </w:rPr>
        <w:t xml:space="preserve">przeciw, </w:t>
      </w:r>
      <w:r w:rsidR="00212DD6">
        <w:rPr>
          <w:rFonts w:ascii="Arial" w:eastAsia="Times New Roman" w:hAnsi="Arial" w:cs="Arial"/>
          <w:color w:val="000000" w:themeColor="text1"/>
        </w:rPr>
        <w:t>0</w:t>
      </w:r>
      <w:r w:rsidR="00197880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A02EE6">
        <w:rPr>
          <w:rFonts w:ascii="Arial" w:eastAsia="Times New Roman" w:hAnsi="Arial" w:cs="Arial"/>
          <w:color w:val="000000" w:themeColor="text1"/>
        </w:rPr>
        <w:t>wstrzymując</w:t>
      </w:r>
      <w:r w:rsidR="001B6858">
        <w:rPr>
          <w:rFonts w:ascii="Arial" w:eastAsia="Times New Roman" w:hAnsi="Arial" w:cs="Arial"/>
          <w:color w:val="000000" w:themeColor="text1"/>
        </w:rPr>
        <w:t>ych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0C70AC7E" w:rsidR="00A07B69" w:rsidRPr="00A4637D" w:rsidRDefault="00E84AC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E84AC9">
              <w:rPr>
                <w:rFonts w:ascii="Arial" w:hAnsi="Arial" w:cs="Arial"/>
                <w:color w:val="000000" w:themeColor="text1"/>
              </w:rPr>
              <w:t>PRZECIW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32457336" w:rsidR="00A07B69" w:rsidRPr="00A4637D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84AC9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84AC9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84AC9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84AC9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A4637D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84AC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84AC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4DCBD6D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24C8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A4637D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84AC9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6199BE24" w:rsidR="00A07B69" w:rsidRPr="00A4637D" w:rsidRDefault="00E84AC9" w:rsidP="00E84AC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84AC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A4637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84AC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A4637D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E84AC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84AC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84AC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A4637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84AC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13A2F8A2" w:rsidR="00A07B69" w:rsidRPr="00A4637D" w:rsidRDefault="00E84AC9" w:rsidP="00E84AC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3974B8E9" w:rsidR="00A07B69" w:rsidRPr="00A4637D" w:rsidRDefault="00E84AC9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BEA6053" w:rsidR="00A07B69" w:rsidRPr="00A4637D" w:rsidRDefault="00215980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84AC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84AC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603EC801" w:rsidR="00A07B69" w:rsidRPr="00A4637D" w:rsidRDefault="00E84AC9" w:rsidP="00E84AC9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84AC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84AC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113797"/>
    <w:rsid w:val="00117618"/>
    <w:rsid w:val="00140698"/>
    <w:rsid w:val="00150879"/>
    <w:rsid w:val="00161EC4"/>
    <w:rsid w:val="00164AA1"/>
    <w:rsid w:val="00191EE4"/>
    <w:rsid w:val="00197880"/>
    <w:rsid w:val="001B22D5"/>
    <w:rsid w:val="001B6858"/>
    <w:rsid w:val="001C268D"/>
    <w:rsid w:val="001F1940"/>
    <w:rsid w:val="00205682"/>
    <w:rsid w:val="002117FC"/>
    <w:rsid w:val="00212DD6"/>
    <w:rsid w:val="00215980"/>
    <w:rsid w:val="00251B54"/>
    <w:rsid w:val="002B31FD"/>
    <w:rsid w:val="002B5ABA"/>
    <w:rsid w:val="002C4A9F"/>
    <w:rsid w:val="002D102C"/>
    <w:rsid w:val="002E20D3"/>
    <w:rsid w:val="00305C9B"/>
    <w:rsid w:val="00314AA3"/>
    <w:rsid w:val="00324EA0"/>
    <w:rsid w:val="003301F9"/>
    <w:rsid w:val="003827FF"/>
    <w:rsid w:val="0039599D"/>
    <w:rsid w:val="003C3238"/>
    <w:rsid w:val="00403117"/>
    <w:rsid w:val="00412EE0"/>
    <w:rsid w:val="00441405"/>
    <w:rsid w:val="00454B43"/>
    <w:rsid w:val="00465818"/>
    <w:rsid w:val="00486F1C"/>
    <w:rsid w:val="004B7227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8108B6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F72A3"/>
    <w:rsid w:val="00932A28"/>
    <w:rsid w:val="009736EF"/>
    <w:rsid w:val="00994880"/>
    <w:rsid w:val="009B33FB"/>
    <w:rsid w:val="009C573B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4637D"/>
    <w:rsid w:val="00A64EDC"/>
    <w:rsid w:val="00A67B6F"/>
    <w:rsid w:val="00A74B3D"/>
    <w:rsid w:val="00AE52B7"/>
    <w:rsid w:val="00B07A0C"/>
    <w:rsid w:val="00B21C3C"/>
    <w:rsid w:val="00B24C84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467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4BF7"/>
    <w:rsid w:val="00E024E6"/>
    <w:rsid w:val="00E22464"/>
    <w:rsid w:val="00E36F80"/>
    <w:rsid w:val="00E45429"/>
    <w:rsid w:val="00E668DC"/>
    <w:rsid w:val="00E7689F"/>
    <w:rsid w:val="00E8157B"/>
    <w:rsid w:val="00E839C6"/>
    <w:rsid w:val="00E84AC9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42DA-C734-49EF-97DA-21D35884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2021-11-23T15:44:00Z</cp:lastPrinted>
  <dcterms:created xsi:type="dcterms:W3CDTF">2021-11-25T07:42:00Z</dcterms:created>
  <dcterms:modified xsi:type="dcterms:W3CDTF">2021-11-25T07:42:00Z</dcterms:modified>
</cp:coreProperties>
</file>